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48897" w14:textId="77777777" w:rsidR="00F82B72" w:rsidRPr="00B20C4A" w:rsidRDefault="00B20C4A" w:rsidP="00BD7FF8">
      <w:pPr>
        <w:spacing w:line="276" w:lineRule="auto"/>
        <w:jc w:val="right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  <w:lang w:val="en-US"/>
        </w:rPr>
        <w:tab/>
      </w:r>
      <w:r>
        <w:rPr>
          <w:rFonts w:cs="Times New Roman"/>
          <w:szCs w:val="28"/>
        </w:rPr>
        <w:t xml:space="preserve">Приложение № 3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568"/>
      </w:tblGrid>
      <w:tr w:rsidR="005D1FCD" w:rsidRPr="00BD1772" w14:paraId="42CBB5DA" w14:textId="77777777" w:rsidTr="005D1FCD">
        <w:tc>
          <w:tcPr>
            <w:tcW w:w="4928" w:type="dxa"/>
          </w:tcPr>
          <w:p w14:paraId="22B8DFED" w14:textId="77777777" w:rsidR="005D1FCD" w:rsidRPr="00BD1772" w:rsidRDefault="005D1FCD" w:rsidP="00BD7FF8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4643" w:type="dxa"/>
          </w:tcPr>
          <w:p w14:paraId="29733D1F" w14:textId="77777777" w:rsidR="00B20C4A" w:rsidRDefault="00B20C4A" w:rsidP="00BD7FF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szCs w:val="28"/>
                <w:lang w:eastAsia="ru-RU"/>
              </w:rPr>
            </w:pPr>
          </w:p>
          <w:p w14:paraId="44FCA6AD" w14:textId="77777777" w:rsidR="00FF282E" w:rsidRPr="00FF282E" w:rsidRDefault="00FF282E" w:rsidP="00BD7FF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szCs w:val="28"/>
                <w:lang w:eastAsia="ru-RU"/>
              </w:rPr>
            </w:pPr>
            <w:r w:rsidRPr="00FF282E">
              <w:rPr>
                <w:rFonts w:cs="Times New Roman"/>
                <w:szCs w:val="28"/>
                <w:lang w:eastAsia="ru-RU"/>
              </w:rPr>
              <w:t>УТВЕРЖДЕНО</w:t>
            </w:r>
          </w:p>
          <w:p w14:paraId="1FFD24FA" w14:textId="77777777" w:rsidR="00BE3C69" w:rsidRDefault="00FF282E" w:rsidP="00BD7FF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szCs w:val="28"/>
                <w:lang w:eastAsia="ru-RU"/>
              </w:rPr>
            </w:pPr>
            <w:r w:rsidRPr="00FF282E">
              <w:rPr>
                <w:rFonts w:cs="Times New Roman"/>
                <w:szCs w:val="28"/>
                <w:lang w:eastAsia="ru-RU"/>
              </w:rPr>
              <w:t>Приказом главного врача</w:t>
            </w:r>
          </w:p>
          <w:p w14:paraId="2B932193" w14:textId="7FDB6D4D" w:rsidR="00FF282E" w:rsidRPr="00FF282E" w:rsidRDefault="00FF282E" w:rsidP="00BD7FF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sz w:val="18"/>
                <w:szCs w:val="18"/>
                <w:lang w:eastAsia="ru-RU"/>
              </w:rPr>
            </w:pPr>
            <w:r w:rsidRPr="00FF282E">
              <w:rPr>
                <w:rFonts w:cs="Times New Roman"/>
                <w:szCs w:val="28"/>
                <w:lang w:eastAsia="ru-RU"/>
              </w:rPr>
              <w:t xml:space="preserve"> ГБУЗ «</w:t>
            </w:r>
            <w:r w:rsidR="00BE3C69">
              <w:rPr>
                <w:rFonts w:cs="Times New Roman"/>
                <w:szCs w:val="28"/>
                <w:lang w:eastAsia="ru-RU"/>
              </w:rPr>
              <w:t>ЦПМП</w:t>
            </w:r>
            <w:r w:rsidRPr="00FF282E">
              <w:rPr>
                <w:rFonts w:cs="Times New Roman"/>
                <w:szCs w:val="28"/>
                <w:lang w:eastAsia="ru-RU"/>
              </w:rPr>
              <w:t>»</w:t>
            </w:r>
          </w:p>
          <w:p w14:paraId="467BDF5D" w14:textId="0E74B60C" w:rsidR="00FF282E" w:rsidRPr="008C3D2F" w:rsidRDefault="00FF282E" w:rsidP="00BD7FF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szCs w:val="28"/>
                <w:lang w:eastAsia="ru-RU"/>
              </w:rPr>
            </w:pPr>
            <w:r w:rsidRPr="008C3D2F">
              <w:rPr>
                <w:rFonts w:cs="Times New Roman"/>
                <w:szCs w:val="28"/>
                <w:lang w:eastAsia="ru-RU"/>
              </w:rPr>
              <w:t xml:space="preserve">от </w:t>
            </w:r>
            <w:r w:rsidR="008C3D2F" w:rsidRPr="008C3D2F">
              <w:rPr>
                <w:rFonts w:cs="Times New Roman"/>
                <w:szCs w:val="28"/>
                <w:lang w:eastAsia="ru-RU"/>
              </w:rPr>
              <w:t>02</w:t>
            </w:r>
            <w:r w:rsidRPr="008C3D2F">
              <w:rPr>
                <w:rFonts w:cs="Times New Roman"/>
                <w:szCs w:val="28"/>
                <w:lang w:eastAsia="ru-RU"/>
              </w:rPr>
              <w:t>.</w:t>
            </w:r>
            <w:r w:rsidR="008C3D2F" w:rsidRPr="008C3D2F">
              <w:rPr>
                <w:rFonts w:cs="Times New Roman"/>
                <w:szCs w:val="28"/>
                <w:lang w:eastAsia="ru-RU"/>
              </w:rPr>
              <w:t>12</w:t>
            </w:r>
            <w:r w:rsidRPr="008C3D2F">
              <w:rPr>
                <w:rFonts w:cs="Times New Roman"/>
                <w:szCs w:val="28"/>
                <w:lang w:eastAsia="ru-RU"/>
              </w:rPr>
              <w:t>.202</w:t>
            </w:r>
            <w:r w:rsidR="008C3D2F" w:rsidRPr="008C3D2F">
              <w:rPr>
                <w:rFonts w:cs="Times New Roman"/>
                <w:szCs w:val="28"/>
                <w:lang w:eastAsia="ru-RU"/>
              </w:rPr>
              <w:t>5</w:t>
            </w:r>
            <w:r w:rsidRPr="008C3D2F">
              <w:rPr>
                <w:rFonts w:cs="Times New Roman"/>
                <w:szCs w:val="28"/>
                <w:lang w:eastAsia="ru-RU"/>
              </w:rPr>
              <w:t xml:space="preserve">г. № </w:t>
            </w:r>
            <w:r w:rsidR="008C3D2F" w:rsidRPr="008C3D2F">
              <w:rPr>
                <w:rFonts w:cs="Times New Roman"/>
                <w:szCs w:val="28"/>
                <w:lang w:eastAsia="ru-RU"/>
              </w:rPr>
              <w:t>248-ПР</w:t>
            </w:r>
          </w:p>
          <w:p w14:paraId="1934E042" w14:textId="77777777" w:rsidR="006125AB" w:rsidRPr="00BD1772" w:rsidRDefault="006125AB" w:rsidP="00BD7FF8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</w:p>
          <w:p w14:paraId="1C8C05EA" w14:textId="77777777" w:rsidR="006125AB" w:rsidRPr="00BD1772" w:rsidRDefault="006125AB" w:rsidP="00BD7FF8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</w:p>
        </w:tc>
      </w:tr>
    </w:tbl>
    <w:p w14:paraId="1C0C4FDA" w14:textId="77777777" w:rsidR="005D1FCD" w:rsidRPr="00BD1772" w:rsidRDefault="005D1FCD" w:rsidP="00BD1772">
      <w:pPr>
        <w:spacing w:line="276" w:lineRule="auto"/>
        <w:rPr>
          <w:rFonts w:cs="Times New Roman"/>
          <w:b/>
          <w:szCs w:val="28"/>
        </w:rPr>
      </w:pPr>
      <w:bookmarkStart w:id="1" w:name="_Hlk215670737"/>
      <w:r w:rsidRPr="00BD1772">
        <w:rPr>
          <w:rFonts w:cs="Times New Roman"/>
          <w:b/>
          <w:szCs w:val="28"/>
        </w:rPr>
        <w:t xml:space="preserve">ПОЛОЖЕНИЕ О </w:t>
      </w:r>
      <w:r w:rsidR="003721D5" w:rsidRPr="00BD1772">
        <w:rPr>
          <w:rFonts w:cs="Times New Roman"/>
          <w:b/>
          <w:szCs w:val="28"/>
        </w:rPr>
        <w:t>КОНФЛИКТЕ ИНТЕРЕСОВ</w:t>
      </w:r>
    </w:p>
    <w:bookmarkEnd w:id="1"/>
    <w:p w14:paraId="2C7A4D81" w14:textId="77777777" w:rsidR="00BE3C69" w:rsidRPr="00BE3C69" w:rsidRDefault="00FF282E" w:rsidP="00BE3C69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Государственного бюджетного учреждения здравоохранения Республики Карелия </w:t>
      </w:r>
      <w:bookmarkStart w:id="2" w:name="_Hlk213333708"/>
      <w:r w:rsidR="00BE3C69" w:rsidRPr="00BE3C69">
        <w:rPr>
          <w:rFonts w:cs="Times New Roman"/>
          <w:b/>
          <w:szCs w:val="28"/>
        </w:rPr>
        <w:t>«Центр паллиативной медицинской помощи»</w:t>
      </w:r>
      <w:bookmarkEnd w:id="2"/>
    </w:p>
    <w:p w14:paraId="46EB5E9E" w14:textId="77777777" w:rsidR="005D1FCD" w:rsidRPr="00FF282E" w:rsidRDefault="005D1FCD" w:rsidP="00BD1772">
      <w:pPr>
        <w:spacing w:line="276" w:lineRule="auto"/>
        <w:jc w:val="both"/>
      </w:pPr>
    </w:p>
    <w:p w14:paraId="4E99AC56" w14:textId="77777777" w:rsidR="005D1FCD" w:rsidRPr="00BD1772" w:rsidRDefault="005D1FCD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Общие положения</w:t>
      </w:r>
    </w:p>
    <w:p w14:paraId="78755061" w14:textId="77777777" w:rsidR="00F9164D" w:rsidRPr="00BD1772" w:rsidRDefault="00F9164D" w:rsidP="00BD1772">
      <w:pPr>
        <w:pStyle w:val="a5"/>
        <w:spacing w:line="276" w:lineRule="auto"/>
        <w:jc w:val="both"/>
        <w:rPr>
          <w:rFonts w:cs="Times New Roman"/>
          <w:b/>
          <w:szCs w:val="28"/>
          <w:lang w:val="en-US"/>
        </w:rPr>
      </w:pPr>
    </w:p>
    <w:p w14:paraId="4799A415" w14:textId="77777777" w:rsidR="00F92DA0" w:rsidRPr="00BD1772" w:rsidRDefault="00F92DA0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>1.1. Настоящее Положение разработано в соответствии с Федеральным законом от 25.12.2008 №</w:t>
      </w:r>
      <w:r w:rsidR="00130074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</w:t>
      </w:r>
      <w:r w:rsidR="005B5C89" w:rsidRPr="00BD1772">
        <w:rPr>
          <w:rFonts w:cs="Times New Roman"/>
          <w:szCs w:val="28"/>
        </w:rPr>
        <w:t>утвержденных</w:t>
      </w:r>
      <w:r w:rsidRPr="00BD1772">
        <w:rPr>
          <w:rFonts w:cs="Times New Roman"/>
          <w:szCs w:val="28"/>
        </w:rPr>
        <w:t xml:space="preserve"> Министерством труда и</w:t>
      </w:r>
      <w:r w:rsidR="00BD1772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 xml:space="preserve">социальной защиты Российской Федерации, Устава Учреждения и </w:t>
      </w:r>
      <w:r w:rsidR="003721D5" w:rsidRPr="00BD1772">
        <w:rPr>
          <w:rFonts w:cs="Times New Roman"/>
          <w:szCs w:val="28"/>
        </w:rPr>
        <w:t>иных</w:t>
      </w:r>
      <w:r w:rsidRPr="00BD1772">
        <w:rPr>
          <w:rFonts w:cs="Times New Roman"/>
          <w:szCs w:val="28"/>
        </w:rPr>
        <w:t xml:space="preserve"> локальных актов Учреждения.</w:t>
      </w:r>
    </w:p>
    <w:p w14:paraId="6C38836E" w14:textId="188EB8F2" w:rsidR="008B5793" w:rsidRPr="00BD1772" w:rsidRDefault="00045238" w:rsidP="00FF282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BD1772">
        <w:rPr>
          <w:rFonts w:cs="Times New Roman"/>
          <w:szCs w:val="28"/>
        </w:rPr>
        <w:t>1.</w:t>
      </w:r>
      <w:r w:rsidR="00F92DA0" w:rsidRPr="00BD1772">
        <w:rPr>
          <w:rFonts w:cs="Times New Roman"/>
          <w:szCs w:val="28"/>
        </w:rPr>
        <w:t>2</w:t>
      </w:r>
      <w:r w:rsidRPr="00BD1772">
        <w:rPr>
          <w:rFonts w:cs="Times New Roman"/>
          <w:szCs w:val="28"/>
        </w:rPr>
        <w:t xml:space="preserve">. </w:t>
      </w:r>
      <w:r w:rsidR="00262B13" w:rsidRPr="00BD1772">
        <w:rPr>
          <w:rFonts w:cs="Times New Roman"/>
          <w:szCs w:val="28"/>
        </w:rPr>
        <w:t>Настоящ</w:t>
      </w:r>
      <w:r w:rsidR="0028590C" w:rsidRPr="00BD1772">
        <w:rPr>
          <w:rFonts w:cs="Times New Roman"/>
          <w:szCs w:val="28"/>
        </w:rPr>
        <w:t>им</w:t>
      </w:r>
      <w:r w:rsidR="00262B13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>П</w:t>
      </w:r>
      <w:r w:rsidR="00262B13" w:rsidRPr="00BD1772">
        <w:rPr>
          <w:rFonts w:cs="Times New Roman"/>
          <w:szCs w:val="28"/>
        </w:rPr>
        <w:t>оложение</w:t>
      </w:r>
      <w:r w:rsidR="0028590C" w:rsidRPr="00BD1772">
        <w:rPr>
          <w:rFonts w:cs="Times New Roman"/>
          <w:szCs w:val="28"/>
        </w:rPr>
        <w:t>м</w:t>
      </w:r>
      <w:r w:rsidR="00262B13" w:rsidRPr="00BD1772">
        <w:rPr>
          <w:rFonts w:cs="Times New Roman"/>
          <w:szCs w:val="28"/>
        </w:rPr>
        <w:t xml:space="preserve"> </w:t>
      </w:r>
      <w:r w:rsidR="0028590C" w:rsidRPr="00BD1772">
        <w:rPr>
          <w:rFonts w:eastAsiaTheme="minorHAnsi" w:cs="Times New Roman"/>
          <w:szCs w:val="28"/>
        </w:rPr>
        <w:t xml:space="preserve">определяется порядок </w:t>
      </w:r>
      <w:r w:rsidR="00DB732B" w:rsidRPr="00BD1772">
        <w:rPr>
          <w:rFonts w:eastAsiaTheme="minorHAnsi" w:cs="Times New Roman"/>
          <w:szCs w:val="28"/>
        </w:rPr>
        <w:t>выявления и урегулирования конфликт</w:t>
      </w:r>
      <w:r w:rsidR="00742695" w:rsidRPr="00BD1772">
        <w:rPr>
          <w:rFonts w:eastAsiaTheme="minorHAnsi" w:cs="Times New Roman"/>
          <w:szCs w:val="28"/>
        </w:rPr>
        <w:t>ов</w:t>
      </w:r>
      <w:r w:rsidR="00DB732B" w:rsidRPr="00BD1772">
        <w:rPr>
          <w:rFonts w:eastAsiaTheme="minorHAnsi" w:cs="Times New Roman"/>
          <w:szCs w:val="28"/>
        </w:rPr>
        <w:t xml:space="preserve"> интересов, возникающих у работников</w:t>
      </w:r>
      <w:r w:rsidR="00F82B72" w:rsidRPr="00BD1772">
        <w:rPr>
          <w:rFonts w:eastAsiaTheme="minorHAnsi" w:cs="Times New Roman"/>
          <w:szCs w:val="28"/>
        </w:rPr>
        <w:t xml:space="preserve">                                            </w:t>
      </w:r>
      <w:r w:rsidR="00FF282E" w:rsidRPr="00FF282E">
        <w:rPr>
          <w:rFonts w:eastAsiaTheme="minorHAnsi" w:cs="Times New Roman"/>
          <w:szCs w:val="28"/>
        </w:rPr>
        <w:t xml:space="preserve">Государственного бюджетного учреждения здравоохранения Республики Карелия </w:t>
      </w:r>
      <w:r w:rsidR="00BE3C69" w:rsidRPr="00BE3C69">
        <w:rPr>
          <w:rFonts w:eastAsiaTheme="minorHAnsi" w:cs="Times New Roman"/>
          <w:szCs w:val="28"/>
        </w:rPr>
        <w:t xml:space="preserve">«Центр паллиативной медицинской помощи» </w:t>
      </w:r>
      <w:r w:rsidR="00FF282E">
        <w:rPr>
          <w:rFonts w:eastAsiaTheme="minorHAnsi" w:cs="Times New Roman"/>
          <w:szCs w:val="28"/>
        </w:rPr>
        <w:t>(</w:t>
      </w:r>
      <w:r w:rsidR="00DB732B" w:rsidRPr="00FF282E">
        <w:rPr>
          <w:rFonts w:cs="Times New Roman"/>
          <w:szCs w:val="28"/>
        </w:rPr>
        <w:t>далее Учреждение) в ходе выполнения ими служебных (должностных) обязан</w:t>
      </w:r>
      <w:r w:rsidR="00DB732B" w:rsidRPr="00BD1772">
        <w:rPr>
          <w:rFonts w:cs="Times New Roman"/>
          <w:szCs w:val="28"/>
        </w:rPr>
        <w:t>ностей.</w:t>
      </w:r>
    </w:p>
    <w:p w14:paraId="4F170FF1" w14:textId="77777777" w:rsidR="00CB055A" w:rsidRPr="00BD1772" w:rsidRDefault="00CB055A" w:rsidP="00BD177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BD1772">
        <w:rPr>
          <w:rFonts w:eastAsiaTheme="minorHAnsi" w:cs="Times New Roman"/>
          <w:szCs w:val="28"/>
        </w:rPr>
        <w:t>1.3 Действие настоящего Положени</w:t>
      </w:r>
      <w:r w:rsidR="00742695" w:rsidRPr="00BD1772">
        <w:rPr>
          <w:rFonts w:eastAsiaTheme="minorHAnsi" w:cs="Times New Roman"/>
          <w:szCs w:val="28"/>
        </w:rPr>
        <w:t>я</w:t>
      </w:r>
      <w:r w:rsidRPr="00BD1772">
        <w:rPr>
          <w:rFonts w:eastAsiaTheme="minorHAnsi" w:cs="Times New Roman"/>
          <w:szCs w:val="28"/>
        </w:rPr>
        <w:t xml:space="preserve"> распространяетс</w:t>
      </w:r>
      <w:r w:rsidR="00DB732B" w:rsidRPr="00BD1772">
        <w:rPr>
          <w:rFonts w:eastAsiaTheme="minorHAnsi" w:cs="Times New Roman"/>
          <w:szCs w:val="28"/>
        </w:rPr>
        <w:t>я на всех работников Учреждения вне зависимости от занимаемой должности.</w:t>
      </w:r>
    </w:p>
    <w:p w14:paraId="42CB697E" w14:textId="77777777" w:rsidR="00F9164D" w:rsidRPr="00BD1772" w:rsidRDefault="00F9164D" w:rsidP="00BD1772">
      <w:pPr>
        <w:spacing w:line="276" w:lineRule="auto"/>
        <w:jc w:val="both"/>
        <w:rPr>
          <w:rFonts w:cs="Times New Roman"/>
          <w:szCs w:val="28"/>
        </w:rPr>
      </w:pPr>
    </w:p>
    <w:p w14:paraId="109AD18E" w14:textId="3659E7BE" w:rsidR="00F9164D" w:rsidRPr="00BD1772" w:rsidRDefault="00F9164D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Основные принципы предотвращения и урегулирования конфликта интересов</w:t>
      </w:r>
    </w:p>
    <w:p w14:paraId="1E65F2B4" w14:textId="77777777" w:rsidR="00BE7B72" w:rsidRPr="00BD1772" w:rsidRDefault="00BE7B72" w:rsidP="00BD1772">
      <w:pPr>
        <w:pStyle w:val="a5"/>
        <w:spacing w:line="276" w:lineRule="auto"/>
        <w:jc w:val="both"/>
        <w:rPr>
          <w:rFonts w:cs="Times New Roman"/>
          <w:b/>
          <w:szCs w:val="28"/>
        </w:rPr>
      </w:pPr>
    </w:p>
    <w:p w14:paraId="481CAD1F" w14:textId="77777777" w:rsidR="00F9164D" w:rsidRPr="00BD1772" w:rsidRDefault="00BE7B72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14:paraId="0F2A4DEA" w14:textId="77777777" w:rsidR="00C118D3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приоритетность применение мер по предупреждению коррупции;</w:t>
      </w:r>
    </w:p>
    <w:p w14:paraId="64FBC0B4" w14:textId="77777777"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14:paraId="291CAA29" w14:textId="77777777"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индивидуальное рассмотрение и оценка ре</w:t>
      </w:r>
      <w:r w:rsidR="008026A5" w:rsidRPr="00BD1772">
        <w:rPr>
          <w:sz w:val="28"/>
          <w:szCs w:val="28"/>
        </w:rPr>
        <w:t>путационных рисков для У</w:t>
      </w:r>
      <w:r w:rsidRPr="00BD1772">
        <w:rPr>
          <w:sz w:val="28"/>
          <w:szCs w:val="28"/>
        </w:rPr>
        <w:t xml:space="preserve">чреждения при выявлении каждого конфликта интересов и его урегулировании; </w:t>
      </w:r>
    </w:p>
    <w:p w14:paraId="4BB8A888" w14:textId="77777777"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lastRenderedPageBreak/>
        <w:t xml:space="preserve">конфиденциальность процесса раскрытия сведений о конфликте интересов; </w:t>
      </w:r>
    </w:p>
    <w:p w14:paraId="062647BF" w14:textId="77777777" w:rsidR="00BE7B72" w:rsidRPr="00BD1772" w:rsidRDefault="008026A5" w:rsidP="00BD1772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>защита работника У</w:t>
      </w:r>
      <w:r w:rsidR="00BE7B72" w:rsidRPr="00BD1772">
        <w:rPr>
          <w:rFonts w:cs="Times New Roman"/>
          <w:szCs w:val="28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r w:rsidRPr="00BD1772">
        <w:rPr>
          <w:rFonts w:cs="Times New Roman"/>
          <w:szCs w:val="28"/>
        </w:rPr>
        <w:t>У</w:t>
      </w:r>
      <w:r w:rsidR="00BE7B72" w:rsidRPr="00BD1772">
        <w:rPr>
          <w:rFonts w:cs="Times New Roman"/>
          <w:szCs w:val="28"/>
        </w:rPr>
        <w:t xml:space="preserve">чреждения и урегулирован (предотвращен) </w:t>
      </w:r>
      <w:r w:rsidR="0080083B" w:rsidRPr="00BD1772">
        <w:rPr>
          <w:rFonts w:cs="Times New Roman"/>
          <w:szCs w:val="28"/>
        </w:rPr>
        <w:t>У</w:t>
      </w:r>
      <w:r w:rsidR="00BE7B72" w:rsidRPr="00BD1772">
        <w:rPr>
          <w:rFonts w:cs="Times New Roman"/>
          <w:szCs w:val="28"/>
        </w:rPr>
        <w:t>чреждением.</w:t>
      </w:r>
    </w:p>
    <w:p w14:paraId="059B11CE" w14:textId="77777777" w:rsidR="00BE7B72" w:rsidRPr="00BD1772" w:rsidRDefault="00BE7B72" w:rsidP="00BD1772">
      <w:pPr>
        <w:pStyle w:val="a5"/>
        <w:spacing w:line="276" w:lineRule="auto"/>
        <w:ind w:left="709"/>
        <w:jc w:val="both"/>
        <w:rPr>
          <w:rFonts w:cs="Times New Roman"/>
          <w:szCs w:val="28"/>
        </w:rPr>
      </w:pPr>
    </w:p>
    <w:p w14:paraId="2906ADC8" w14:textId="321C36F8" w:rsidR="00F837F1" w:rsidRPr="00BD1772" w:rsidRDefault="00F837F1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Обязанности работника Учреждения в связи с раскрытием и урегулированием конфликта интересов</w:t>
      </w:r>
    </w:p>
    <w:p w14:paraId="00459000" w14:textId="77777777" w:rsidR="00F837F1" w:rsidRPr="00BD1772" w:rsidRDefault="00F837F1" w:rsidP="00BD1772">
      <w:pPr>
        <w:tabs>
          <w:tab w:val="left" w:pos="1380"/>
          <w:tab w:val="center" w:pos="4677"/>
        </w:tabs>
        <w:spacing w:line="276" w:lineRule="auto"/>
        <w:jc w:val="both"/>
        <w:rPr>
          <w:rFonts w:cs="Times New Roman"/>
          <w:szCs w:val="28"/>
        </w:rPr>
      </w:pPr>
    </w:p>
    <w:p w14:paraId="07B20846" w14:textId="77777777" w:rsidR="005B5C89" w:rsidRPr="00BD1772" w:rsidRDefault="00F837F1" w:rsidP="00BD177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BD1772">
        <w:rPr>
          <w:rFonts w:eastAsia="Times New Roman"/>
          <w:color w:val="auto"/>
          <w:sz w:val="28"/>
          <w:szCs w:val="28"/>
        </w:rPr>
        <w:t xml:space="preserve">3.1. </w:t>
      </w:r>
      <w:r w:rsidR="009251F1" w:rsidRPr="00BD1772">
        <w:rPr>
          <w:rFonts w:eastAsia="Times New Roman"/>
          <w:color w:val="auto"/>
          <w:sz w:val="28"/>
          <w:szCs w:val="28"/>
        </w:rPr>
        <w:t xml:space="preserve">Работник Учреждения при выполнении своих должностных обязанностей обязан: </w:t>
      </w:r>
    </w:p>
    <w:p w14:paraId="53F428B7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а) </w:t>
      </w:r>
      <w:r w:rsidR="009251F1" w:rsidRPr="00BD1772">
        <w:rPr>
          <w:sz w:val="28"/>
          <w:szCs w:val="28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14:paraId="58CAE10A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б) </w:t>
      </w:r>
      <w:r w:rsidR="009251F1" w:rsidRPr="00BD1772"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14:paraId="7A28351D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в) </w:t>
      </w:r>
      <w:r w:rsidR="009251F1" w:rsidRPr="00BD1772"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738A9CBB" w14:textId="77777777" w:rsidR="009251F1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г)</w:t>
      </w:r>
      <w:r w:rsidR="009251F1" w:rsidRPr="00BD1772"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14:paraId="27ABB43C" w14:textId="77777777" w:rsidR="009251F1" w:rsidRPr="00BD1772" w:rsidRDefault="009251F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3.2. Работник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 при выполнении своих должностных обязанностей не должен использовать возможности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 или допускать их использование в иных целях, помимо предусмотренных учредительными документами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чреждения. </w:t>
      </w:r>
    </w:p>
    <w:p w14:paraId="012E36D8" w14:textId="77777777" w:rsidR="001D7880" w:rsidRPr="00BD1772" w:rsidRDefault="001D7880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64FAB629" w14:textId="77777777" w:rsidR="004325B4" w:rsidRPr="00BD1772" w:rsidRDefault="004325B4" w:rsidP="00BD1772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BD1772">
        <w:rPr>
          <w:b/>
          <w:sz w:val="28"/>
          <w:szCs w:val="28"/>
        </w:rPr>
        <w:t xml:space="preserve">Порядок </w:t>
      </w:r>
      <w:r w:rsidR="00BF7556" w:rsidRPr="00BD1772">
        <w:rPr>
          <w:b/>
          <w:sz w:val="28"/>
          <w:szCs w:val="28"/>
        </w:rPr>
        <w:t xml:space="preserve">раскрытия конфликта интересов </w:t>
      </w:r>
      <w:r w:rsidR="003721D5" w:rsidRPr="00BD1772">
        <w:rPr>
          <w:b/>
          <w:sz w:val="28"/>
          <w:szCs w:val="28"/>
        </w:rPr>
        <w:t>работником Учреждения</w:t>
      </w:r>
    </w:p>
    <w:p w14:paraId="012B3DDB" w14:textId="77777777" w:rsidR="00F837F1" w:rsidRPr="00BD1772" w:rsidRDefault="00F837F1" w:rsidP="00BD1772">
      <w:pPr>
        <w:tabs>
          <w:tab w:val="left" w:pos="1380"/>
          <w:tab w:val="center" w:pos="4677"/>
        </w:tabs>
        <w:spacing w:line="276" w:lineRule="auto"/>
        <w:jc w:val="both"/>
        <w:rPr>
          <w:rFonts w:cs="Times New Roman"/>
          <w:szCs w:val="28"/>
        </w:rPr>
      </w:pPr>
    </w:p>
    <w:p w14:paraId="72F0BC45" w14:textId="77777777" w:rsidR="00C05231" w:rsidRPr="00BD1772" w:rsidRDefault="008026A5" w:rsidP="00BD177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77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03055D" w:rsidRPr="00BD1772">
        <w:rPr>
          <w:rFonts w:ascii="Times New Roman" w:hAnsi="Times New Roman" w:cs="Times New Roman"/>
          <w:sz w:val="28"/>
          <w:szCs w:val="28"/>
          <w:lang w:eastAsia="en-US"/>
        </w:rPr>
        <w:t>4.1</w:t>
      </w:r>
      <w:r w:rsidR="00C05231" w:rsidRPr="00BD177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3721D5" w:rsidRPr="00BD1772">
        <w:rPr>
          <w:rFonts w:ascii="Times New Roman" w:hAnsi="Times New Roman" w:cs="Times New Roman"/>
          <w:sz w:val="28"/>
          <w:szCs w:val="28"/>
          <w:lang w:eastAsia="en-US"/>
        </w:rPr>
        <w:t>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Учреждении.</w:t>
      </w:r>
    </w:p>
    <w:p w14:paraId="18738860" w14:textId="77777777" w:rsidR="004450C5" w:rsidRPr="00BD1772" w:rsidRDefault="004450C5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4.</w:t>
      </w:r>
      <w:r w:rsidR="000606CF" w:rsidRPr="00BD1772">
        <w:rPr>
          <w:sz w:val="28"/>
          <w:szCs w:val="28"/>
        </w:rPr>
        <w:t>2</w:t>
      </w:r>
      <w:r w:rsidRPr="00BD1772">
        <w:rPr>
          <w:sz w:val="28"/>
          <w:szCs w:val="28"/>
        </w:rPr>
        <w:t xml:space="preserve">. </w:t>
      </w:r>
      <w:r w:rsidR="003721D5" w:rsidRPr="00BD1772">
        <w:rPr>
          <w:sz w:val="28"/>
          <w:szCs w:val="28"/>
        </w:rPr>
        <w:t xml:space="preserve">Порядок уведомления работодателя о конфликте интересов утверждается </w:t>
      </w:r>
      <w:r w:rsidR="00B20C4A">
        <w:rPr>
          <w:sz w:val="28"/>
          <w:szCs w:val="28"/>
        </w:rPr>
        <w:t>приказом главного врача</w:t>
      </w:r>
      <w:r w:rsidR="003721D5" w:rsidRPr="00BD1772">
        <w:rPr>
          <w:i/>
          <w:sz w:val="28"/>
          <w:szCs w:val="28"/>
        </w:rPr>
        <w:t>.</w:t>
      </w:r>
    </w:p>
    <w:p w14:paraId="234379B5" w14:textId="77777777" w:rsidR="004450C5" w:rsidRPr="00BD1772" w:rsidRDefault="004450C5" w:rsidP="00BD1772">
      <w:pPr>
        <w:spacing w:line="276" w:lineRule="auto"/>
        <w:jc w:val="both"/>
        <w:rPr>
          <w:rFonts w:cs="Times New Roman"/>
          <w:szCs w:val="28"/>
        </w:rPr>
      </w:pPr>
    </w:p>
    <w:p w14:paraId="6EA0DC62" w14:textId="7F75A4DA" w:rsidR="00783CAA" w:rsidRPr="00BD1772" w:rsidRDefault="00783CAA" w:rsidP="00BD1772">
      <w:pPr>
        <w:pStyle w:val="a5"/>
        <w:numPr>
          <w:ilvl w:val="0"/>
          <w:numId w:val="1"/>
        </w:numPr>
        <w:spacing w:line="276" w:lineRule="auto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 xml:space="preserve">Механизм предотвращения и </w:t>
      </w:r>
      <w:r w:rsidR="00C01A21" w:rsidRPr="00BD1772">
        <w:rPr>
          <w:rFonts w:cs="Times New Roman"/>
          <w:b/>
          <w:szCs w:val="28"/>
        </w:rPr>
        <w:t>урегулирования конфликта интересов в Учреждении</w:t>
      </w:r>
    </w:p>
    <w:p w14:paraId="2C338E51" w14:textId="77777777" w:rsidR="00C01A21" w:rsidRPr="00BD1772" w:rsidRDefault="00C01A21" w:rsidP="00BD1772">
      <w:pPr>
        <w:pStyle w:val="Default"/>
        <w:spacing w:line="276" w:lineRule="auto"/>
        <w:rPr>
          <w:sz w:val="28"/>
          <w:szCs w:val="28"/>
        </w:rPr>
      </w:pPr>
    </w:p>
    <w:p w14:paraId="50E796DC" w14:textId="77777777" w:rsidR="00C01A21" w:rsidRPr="00BD1772" w:rsidRDefault="00C01A2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5.1. Работники </w:t>
      </w:r>
      <w:r w:rsidR="008026A5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>чреждения обязаны принимать меры по предотвращению ситуации</w:t>
      </w:r>
      <w:r w:rsidR="007C68CA" w:rsidRPr="00BD1772">
        <w:rPr>
          <w:sz w:val="28"/>
          <w:szCs w:val="28"/>
        </w:rPr>
        <w:t xml:space="preserve"> и обстоятельств, которые приводят или могут привести к возникновению</w:t>
      </w:r>
      <w:r w:rsidRPr="00BD1772">
        <w:rPr>
          <w:sz w:val="28"/>
          <w:szCs w:val="28"/>
        </w:rPr>
        <w:t xml:space="preserve"> конфликта интересов, руководствуясь требованиями законодательства. </w:t>
      </w:r>
    </w:p>
    <w:p w14:paraId="5F93632A" w14:textId="77777777" w:rsidR="005B5C89" w:rsidRPr="00BD1772" w:rsidRDefault="00C01A2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lastRenderedPageBreak/>
        <w:t xml:space="preserve">5.2. Конфликт интересов в Учреждении может быть урегулирован следующими способами: </w:t>
      </w:r>
    </w:p>
    <w:p w14:paraId="34503C04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а) огр</w:t>
      </w:r>
      <w:r w:rsidR="00C01A21" w:rsidRPr="00BD1772">
        <w:rPr>
          <w:sz w:val="28"/>
          <w:szCs w:val="28"/>
        </w:rPr>
        <w:t xml:space="preserve">аничение доступа работника Учреждения к конкретной информации, которая может затрагивать его личные интересы; </w:t>
      </w:r>
    </w:p>
    <w:p w14:paraId="051B45AA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б) </w:t>
      </w:r>
      <w:r w:rsidR="00C01A21" w:rsidRPr="00BD1772"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024C46EE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в) </w:t>
      </w:r>
      <w:r w:rsidR="00C01A21" w:rsidRPr="00BD1772"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14:paraId="4349C678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г) </w:t>
      </w:r>
      <w:r w:rsidR="00C01A21" w:rsidRPr="00BD1772"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14:paraId="004FB14F" w14:textId="77777777"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д) </w:t>
      </w:r>
      <w:r w:rsidR="00C01A21" w:rsidRPr="00BD1772"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</w:t>
      </w:r>
      <w:r w:rsidR="00BF7556" w:rsidRPr="00BD1772">
        <w:rPr>
          <w:sz w:val="28"/>
          <w:szCs w:val="28"/>
        </w:rPr>
        <w:t>;</w:t>
      </w:r>
    </w:p>
    <w:p w14:paraId="0C51C14D" w14:textId="77777777" w:rsidR="00BF7556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е) </w:t>
      </w:r>
      <w:r w:rsidR="00BF7556" w:rsidRPr="00BD1772">
        <w:rPr>
          <w:sz w:val="28"/>
          <w:szCs w:val="28"/>
        </w:rPr>
        <w:t>иные способы урегулирования конфликта интересов.</w:t>
      </w:r>
    </w:p>
    <w:p w14:paraId="377150C9" w14:textId="0AC94657" w:rsidR="00C01A21" w:rsidRPr="00BD1772" w:rsidRDefault="00C01A21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 xml:space="preserve">5.3. При принятии решения о выборе конкретного способа </w:t>
      </w:r>
      <w:r w:rsidR="00BE3C69" w:rsidRPr="00BD1772">
        <w:rPr>
          <w:rFonts w:cs="Times New Roman"/>
          <w:szCs w:val="28"/>
        </w:rPr>
        <w:t>урегулирования конфликта</w:t>
      </w:r>
      <w:r w:rsidRPr="00BD1772">
        <w:rPr>
          <w:rFonts w:cs="Times New Roman"/>
          <w:szCs w:val="28"/>
        </w:rPr>
        <w:t xml:space="preserve">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</w:t>
      </w:r>
    </w:p>
    <w:p w14:paraId="1134FE83" w14:textId="77777777" w:rsidR="006125AB" w:rsidRPr="00BD1772" w:rsidRDefault="006125AB" w:rsidP="00BD1772">
      <w:pPr>
        <w:spacing w:line="276" w:lineRule="auto"/>
        <w:jc w:val="both"/>
        <w:rPr>
          <w:rFonts w:cs="Times New Roman"/>
          <w:szCs w:val="28"/>
        </w:rPr>
      </w:pPr>
    </w:p>
    <w:p w14:paraId="3914A76E" w14:textId="77777777" w:rsidR="000606CF" w:rsidRPr="00BD1772" w:rsidRDefault="000606CF" w:rsidP="00BD1772">
      <w:pPr>
        <w:spacing w:line="276" w:lineRule="auto"/>
        <w:jc w:val="both"/>
        <w:rPr>
          <w:rFonts w:cs="Times New Roman"/>
          <w:szCs w:val="28"/>
        </w:rPr>
      </w:pPr>
    </w:p>
    <w:sectPr w:rsidR="000606CF" w:rsidRPr="00BD1772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C1650" w14:textId="77777777" w:rsidR="00FC08A4" w:rsidRDefault="00FC08A4" w:rsidP="00F4667E">
      <w:r>
        <w:separator/>
      </w:r>
    </w:p>
  </w:endnote>
  <w:endnote w:type="continuationSeparator" w:id="0">
    <w:p w14:paraId="1B013CB4" w14:textId="77777777" w:rsidR="00FC08A4" w:rsidRDefault="00FC08A4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3A75" w14:textId="77777777" w:rsidR="00FC08A4" w:rsidRDefault="00FC08A4" w:rsidP="00F4667E">
      <w:r>
        <w:separator/>
      </w:r>
    </w:p>
  </w:footnote>
  <w:footnote w:type="continuationSeparator" w:id="0">
    <w:p w14:paraId="62BEAB46" w14:textId="77777777" w:rsidR="00FC08A4" w:rsidRDefault="00FC08A4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F6905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03FC7"/>
    <w:rsid w:val="00211CDF"/>
    <w:rsid w:val="00230F15"/>
    <w:rsid w:val="00245D79"/>
    <w:rsid w:val="00245DE7"/>
    <w:rsid w:val="00246CE6"/>
    <w:rsid w:val="00254F4F"/>
    <w:rsid w:val="00262B13"/>
    <w:rsid w:val="0028590C"/>
    <w:rsid w:val="002A6145"/>
    <w:rsid w:val="002E4515"/>
    <w:rsid w:val="002F7BB0"/>
    <w:rsid w:val="0031217D"/>
    <w:rsid w:val="00312843"/>
    <w:rsid w:val="00322B7D"/>
    <w:rsid w:val="00324BB6"/>
    <w:rsid w:val="00361AF9"/>
    <w:rsid w:val="00364A81"/>
    <w:rsid w:val="003721D5"/>
    <w:rsid w:val="00395692"/>
    <w:rsid w:val="003C3F31"/>
    <w:rsid w:val="003D42A7"/>
    <w:rsid w:val="00414EDC"/>
    <w:rsid w:val="00417E35"/>
    <w:rsid w:val="004325B4"/>
    <w:rsid w:val="00440F7A"/>
    <w:rsid w:val="004450C5"/>
    <w:rsid w:val="0046392B"/>
    <w:rsid w:val="00485521"/>
    <w:rsid w:val="00497542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814F0"/>
    <w:rsid w:val="005A51B6"/>
    <w:rsid w:val="005A7713"/>
    <w:rsid w:val="005B5C89"/>
    <w:rsid w:val="005B7341"/>
    <w:rsid w:val="005C79EC"/>
    <w:rsid w:val="005D1FCD"/>
    <w:rsid w:val="005E4529"/>
    <w:rsid w:val="006125AB"/>
    <w:rsid w:val="006544A0"/>
    <w:rsid w:val="00672986"/>
    <w:rsid w:val="0068127D"/>
    <w:rsid w:val="006905B4"/>
    <w:rsid w:val="006C6749"/>
    <w:rsid w:val="006E59FE"/>
    <w:rsid w:val="006E67C7"/>
    <w:rsid w:val="006F651D"/>
    <w:rsid w:val="00741B95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56302"/>
    <w:rsid w:val="0085749A"/>
    <w:rsid w:val="0085752B"/>
    <w:rsid w:val="008A777E"/>
    <w:rsid w:val="008B5793"/>
    <w:rsid w:val="008C3072"/>
    <w:rsid w:val="008C3D2F"/>
    <w:rsid w:val="009251F1"/>
    <w:rsid w:val="00956874"/>
    <w:rsid w:val="009A6C04"/>
    <w:rsid w:val="00A37B5A"/>
    <w:rsid w:val="00A75C47"/>
    <w:rsid w:val="00A92073"/>
    <w:rsid w:val="00A94E98"/>
    <w:rsid w:val="00AB2DC2"/>
    <w:rsid w:val="00AD1D61"/>
    <w:rsid w:val="00AE2170"/>
    <w:rsid w:val="00AF3A0D"/>
    <w:rsid w:val="00B16648"/>
    <w:rsid w:val="00B20C4A"/>
    <w:rsid w:val="00B2139C"/>
    <w:rsid w:val="00B31A33"/>
    <w:rsid w:val="00B72C9F"/>
    <w:rsid w:val="00BA2C31"/>
    <w:rsid w:val="00BC1A55"/>
    <w:rsid w:val="00BD1772"/>
    <w:rsid w:val="00BD7FF8"/>
    <w:rsid w:val="00BE3C69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CF3C0D"/>
    <w:rsid w:val="00D011DC"/>
    <w:rsid w:val="00D0788B"/>
    <w:rsid w:val="00D600F4"/>
    <w:rsid w:val="00DB732B"/>
    <w:rsid w:val="00DD0C5E"/>
    <w:rsid w:val="00DD5A07"/>
    <w:rsid w:val="00DF1586"/>
    <w:rsid w:val="00E30303"/>
    <w:rsid w:val="00E4076A"/>
    <w:rsid w:val="00E475CC"/>
    <w:rsid w:val="00E71F52"/>
    <w:rsid w:val="00E737D4"/>
    <w:rsid w:val="00F01375"/>
    <w:rsid w:val="00F4667E"/>
    <w:rsid w:val="00F67405"/>
    <w:rsid w:val="00F82B72"/>
    <w:rsid w:val="00F837F1"/>
    <w:rsid w:val="00F9164D"/>
    <w:rsid w:val="00F91CF4"/>
    <w:rsid w:val="00F92DA0"/>
    <w:rsid w:val="00FC08A4"/>
    <w:rsid w:val="00FE4392"/>
    <w:rsid w:val="00FF014A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BA4F"/>
  <w15:docId w15:val="{2895BF67-ABEA-42DA-BA46-1B275C9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04B31-2497-4494-821A-70DFED4E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2025-12-04T06:20:00Z</cp:lastPrinted>
  <dcterms:created xsi:type="dcterms:W3CDTF">2025-12-16T09:45:00Z</dcterms:created>
  <dcterms:modified xsi:type="dcterms:W3CDTF">2025-12-16T09:45:00Z</dcterms:modified>
</cp:coreProperties>
</file>